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49E8" w14:textId="77777777" w:rsidR="007C202E" w:rsidRPr="00751096" w:rsidRDefault="007C202E" w:rsidP="007C202E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（様式１）</w:t>
      </w:r>
    </w:p>
    <w:p w14:paraId="005F16D6" w14:textId="010C504E" w:rsidR="007C202E" w:rsidRPr="00751096" w:rsidRDefault="007C202E" w:rsidP="007C202E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2E486F">
        <w:rPr>
          <w:rFonts w:ascii="ＭＳ ゴシック" w:eastAsia="ＭＳ ゴシック" w:hAnsi="ＭＳ ゴシック" w:hint="eastAsia"/>
          <w:sz w:val="24"/>
        </w:rPr>
        <w:t>８</w:t>
      </w:r>
      <w:r w:rsidRPr="00751096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（２０２</w:t>
      </w:r>
      <w:r w:rsidR="002E486F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>年）</w:t>
      </w:r>
      <w:r w:rsidRPr="00751096">
        <w:rPr>
          <w:rFonts w:ascii="ＭＳ ゴシック" w:eastAsia="ＭＳ ゴシック" w:hAnsi="ＭＳ ゴシック" w:hint="eastAsia"/>
          <w:sz w:val="24"/>
        </w:rPr>
        <w:t xml:space="preserve">　月　日</w:t>
      </w:r>
    </w:p>
    <w:p w14:paraId="5AFBC324" w14:textId="77777777" w:rsidR="007C202E" w:rsidRDefault="007C202E" w:rsidP="007C202E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募集要領等に関する質問書</w:t>
      </w:r>
    </w:p>
    <w:p w14:paraId="077A2D26" w14:textId="77777777" w:rsidR="007C202E" w:rsidRPr="00751096" w:rsidRDefault="00E0336E" w:rsidP="00E0336E">
      <w:pPr>
        <w:spacing w:line="320" w:lineRule="exact"/>
        <w:ind w:leftChars="100" w:left="21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くまもと★みなみおれんじシーサイドライド実行委員会</w:t>
      </w:r>
      <w:r>
        <w:rPr>
          <w:rFonts w:ascii="ＭＳ ゴシック" w:eastAsia="ＭＳ ゴシック" w:hAnsi="ＭＳ ゴシック"/>
          <w:sz w:val="24"/>
        </w:rPr>
        <w:br/>
      </w:r>
      <w:r>
        <w:rPr>
          <w:rFonts w:ascii="ＭＳ ゴシック" w:eastAsia="ＭＳ ゴシック" w:hAnsi="ＭＳ ゴシック" w:hint="eastAsia"/>
          <w:sz w:val="24"/>
        </w:rPr>
        <w:t xml:space="preserve">　会長　津川　知博</w:t>
      </w:r>
      <w:r w:rsidR="007C202E" w:rsidRPr="00751096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7522D056" w14:textId="77777777" w:rsidR="007C202E" w:rsidRPr="00751096" w:rsidRDefault="007C202E" w:rsidP="007C202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法 人 名：</w:t>
      </w:r>
    </w:p>
    <w:p w14:paraId="539F62A9" w14:textId="77777777" w:rsidR="007C202E" w:rsidRPr="00751096" w:rsidRDefault="007C202E" w:rsidP="007C202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担当者名：</w:t>
      </w:r>
    </w:p>
    <w:p w14:paraId="2498CB22" w14:textId="77777777" w:rsidR="007C202E" w:rsidRPr="00751096" w:rsidRDefault="007C202E" w:rsidP="007C202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電　　話：</w:t>
      </w:r>
    </w:p>
    <w:p w14:paraId="14B593BF" w14:textId="77777777" w:rsidR="007C202E" w:rsidRPr="00751096" w:rsidRDefault="007C202E" w:rsidP="007C202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Ｆ Ａ Ｘ：</w:t>
      </w:r>
    </w:p>
    <w:p w14:paraId="14F1C94D" w14:textId="77777777" w:rsidR="007C202E" w:rsidRPr="00751096" w:rsidRDefault="007C202E" w:rsidP="007C202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電子ﾒｰﾙ ：</w:t>
      </w:r>
    </w:p>
    <w:p w14:paraId="1AC44A52" w14:textId="77777777" w:rsidR="007C202E" w:rsidRPr="00751096" w:rsidRDefault="007C202E" w:rsidP="007C202E">
      <w:pPr>
        <w:pStyle w:val="a3"/>
        <w:jc w:val="left"/>
        <w:rPr>
          <w:rFonts w:hAnsi="ＭＳ ゴシック"/>
        </w:rPr>
      </w:pPr>
      <w:r w:rsidRPr="00751096">
        <w:rPr>
          <w:rFonts w:hAnsi="ＭＳ ゴシック" w:hint="eastAsia"/>
        </w:rPr>
        <w:t xml:space="preserve">　</w:t>
      </w:r>
      <w:r w:rsidR="0086550A" w:rsidRPr="0086550A">
        <w:rPr>
          <w:rFonts w:hAnsi="ＭＳ ゴシック" w:hint="eastAsia"/>
        </w:rPr>
        <w:t>八代及び水俣・芦北地域におけるサイクルイベント開催事業業務委託</w:t>
      </w:r>
      <w:r>
        <w:rPr>
          <w:rFonts w:hAnsi="ＭＳ ゴシック" w:hint="eastAsia"/>
        </w:rPr>
        <w:t>に係る</w:t>
      </w:r>
      <w:r w:rsidR="00257B67">
        <w:rPr>
          <w:rFonts w:hAnsi="ＭＳ ゴシック" w:hint="eastAsia"/>
        </w:rPr>
        <w:t>プ</w:t>
      </w:r>
      <w:r>
        <w:rPr>
          <w:rFonts w:hAnsi="ＭＳ ゴシック" w:hint="eastAsia"/>
        </w:rPr>
        <w:t>ロポーザル募集</w:t>
      </w:r>
      <w:r w:rsidRPr="00751096">
        <w:rPr>
          <w:rFonts w:hAnsi="ＭＳ ゴシック" w:hint="eastAsia"/>
        </w:rPr>
        <w:t>要領等について、質問事項がありますので提出します。</w:t>
      </w:r>
    </w:p>
    <w:p w14:paraId="7763D9DE" w14:textId="77777777" w:rsidR="007C202E" w:rsidRPr="00257B67" w:rsidRDefault="007C202E" w:rsidP="007C202E">
      <w:pPr>
        <w:pStyle w:val="a3"/>
        <w:jc w:val="left"/>
        <w:rPr>
          <w:rFonts w:hAnsi="ＭＳ ゴシック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7585"/>
      </w:tblGrid>
      <w:tr w:rsidR="007C202E" w:rsidRPr="00751096" w14:paraId="7928E911" w14:textId="77777777" w:rsidTr="00622BE9">
        <w:trPr>
          <w:trHeight w:val="410"/>
        </w:trPr>
        <w:tc>
          <w:tcPr>
            <w:tcW w:w="1422" w:type="dxa"/>
            <w:vMerge w:val="restart"/>
            <w:vAlign w:val="center"/>
          </w:tcPr>
          <w:p w14:paraId="4CAA0EB0" w14:textId="77777777" w:rsidR="007C202E" w:rsidRPr="00751096" w:rsidRDefault="007C202E" w:rsidP="00622B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1096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8005" w:type="dxa"/>
            <w:tcBorders>
              <w:bottom w:val="nil"/>
            </w:tcBorders>
          </w:tcPr>
          <w:p w14:paraId="3302454A" w14:textId="77777777" w:rsidR="007C202E" w:rsidRPr="00751096" w:rsidRDefault="007C202E" w:rsidP="00622BE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（募集</w:t>
            </w:r>
            <w:r w:rsidRPr="00751096">
              <w:rPr>
                <w:rFonts w:ascii="ＭＳ ゴシック" w:eastAsia="ＭＳ ゴシック" w:hAnsi="ＭＳ ゴシック" w:hint="eastAsia"/>
                <w:sz w:val="24"/>
              </w:rPr>
              <w:t>要領または仕様書の別・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  <w:r w:rsidRPr="00751096">
              <w:rPr>
                <w:rFonts w:ascii="ＭＳ ゴシック" w:eastAsia="ＭＳ ゴシック" w:hAnsi="ＭＳ ゴシック" w:hint="eastAsia"/>
                <w:sz w:val="24"/>
              </w:rPr>
              <w:t xml:space="preserve">　等）</w:t>
            </w:r>
          </w:p>
        </w:tc>
      </w:tr>
      <w:tr w:rsidR="007C202E" w:rsidRPr="00751096" w14:paraId="17BD9960" w14:textId="77777777" w:rsidTr="00622BE9">
        <w:trPr>
          <w:trHeight w:val="656"/>
        </w:trPr>
        <w:tc>
          <w:tcPr>
            <w:tcW w:w="1422" w:type="dxa"/>
            <w:vMerge/>
            <w:vAlign w:val="center"/>
          </w:tcPr>
          <w:p w14:paraId="3182326E" w14:textId="77777777" w:rsidR="007C202E" w:rsidRPr="00751096" w:rsidRDefault="007C202E" w:rsidP="00622B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05" w:type="dxa"/>
            <w:tcBorders>
              <w:top w:val="nil"/>
            </w:tcBorders>
          </w:tcPr>
          <w:p w14:paraId="6AD5662C" w14:textId="77777777" w:rsidR="007C202E" w:rsidRPr="00751096" w:rsidRDefault="007C202E" w:rsidP="00622BE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C202E" w:rsidRPr="00751096" w14:paraId="7C4D67DC" w14:textId="77777777" w:rsidTr="00622BE9">
        <w:trPr>
          <w:trHeight w:val="2834"/>
        </w:trPr>
        <w:tc>
          <w:tcPr>
            <w:tcW w:w="1422" w:type="dxa"/>
            <w:vAlign w:val="center"/>
          </w:tcPr>
          <w:p w14:paraId="5FB1C739" w14:textId="77777777" w:rsidR="007C202E" w:rsidRPr="00751096" w:rsidRDefault="007C202E" w:rsidP="00622B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1096">
              <w:rPr>
                <w:rFonts w:ascii="ＭＳ ゴシック" w:eastAsia="ＭＳ ゴシック" w:hAnsi="ＭＳ ゴシック" w:hint="eastAsia"/>
                <w:sz w:val="24"/>
              </w:rPr>
              <w:t>内　　容</w:t>
            </w:r>
          </w:p>
        </w:tc>
        <w:tc>
          <w:tcPr>
            <w:tcW w:w="8005" w:type="dxa"/>
          </w:tcPr>
          <w:p w14:paraId="4234BD42" w14:textId="77777777" w:rsidR="007C202E" w:rsidRPr="00751096" w:rsidRDefault="007C202E" w:rsidP="00622BE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0966FCA" w14:textId="77777777" w:rsidR="007C202E" w:rsidRPr="006F0971" w:rsidRDefault="007C202E" w:rsidP="006F0971">
      <w:pPr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（注意）質問事項は、当様式１枚につき１問とし、簡潔に記載してください。</w:t>
      </w:r>
    </w:p>
    <w:sectPr w:rsidR="007C202E" w:rsidRPr="006F0971" w:rsidSect="00D26C04">
      <w:pgSz w:w="11906" w:h="16838"/>
      <w:pgMar w:top="1389" w:right="1418" w:bottom="1418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B4C6" w14:textId="77777777" w:rsidR="00D117DD" w:rsidRDefault="00D117DD" w:rsidP="0086550A">
      <w:r>
        <w:separator/>
      </w:r>
    </w:p>
  </w:endnote>
  <w:endnote w:type="continuationSeparator" w:id="0">
    <w:p w14:paraId="22A425A0" w14:textId="77777777" w:rsidR="00D117DD" w:rsidRDefault="00D117DD" w:rsidP="0086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E6CA0" w14:textId="77777777" w:rsidR="00D117DD" w:rsidRDefault="00D117DD" w:rsidP="0086550A">
      <w:r>
        <w:separator/>
      </w:r>
    </w:p>
  </w:footnote>
  <w:footnote w:type="continuationSeparator" w:id="0">
    <w:p w14:paraId="003B105E" w14:textId="77777777" w:rsidR="00D117DD" w:rsidRDefault="00D117DD" w:rsidP="00865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2E"/>
    <w:rsid w:val="00052615"/>
    <w:rsid w:val="00257B67"/>
    <w:rsid w:val="002E486F"/>
    <w:rsid w:val="006164B3"/>
    <w:rsid w:val="006F0971"/>
    <w:rsid w:val="00724DBA"/>
    <w:rsid w:val="007C202E"/>
    <w:rsid w:val="0086550A"/>
    <w:rsid w:val="008855DA"/>
    <w:rsid w:val="008933CD"/>
    <w:rsid w:val="008969FC"/>
    <w:rsid w:val="00955BBC"/>
    <w:rsid w:val="009A2DBD"/>
    <w:rsid w:val="00D117DD"/>
    <w:rsid w:val="00E0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9B7A0"/>
  <w15:chartTrackingRefBased/>
  <w15:docId w15:val="{F1AD8351-D286-4C27-ABCA-D6930995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C202E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ゴシック" w:eastAsia="ＭＳ ゴシック" w:hAnsi="Century" w:cs="ＭＳ ゴシック"/>
      <w:spacing w:val="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5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50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55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50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2300016</cp:lastModifiedBy>
  <cp:revision>4</cp:revision>
  <dcterms:created xsi:type="dcterms:W3CDTF">2023-08-01T11:48:00Z</dcterms:created>
  <dcterms:modified xsi:type="dcterms:W3CDTF">2026-06-10T04:41:00Z</dcterms:modified>
</cp:coreProperties>
</file>